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5" w:rsidRDefault="00CD0975" w:rsidP="00AC7E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382905</wp:posOffset>
            </wp:positionH>
            <wp:positionV relativeFrom="margin">
              <wp:posOffset>210820</wp:posOffset>
            </wp:positionV>
            <wp:extent cx="1833245" cy="372110"/>
            <wp:effectExtent l="0" t="0" r="0" b="889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</wp:posOffset>
            </wp:positionH>
            <wp:positionV relativeFrom="margin">
              <wp:posOffset>210820</wp:posOffset>
            </wp:positionV>
            <wp:extent cx="1833245" cy="372110"/>
            <wp:effectExtent l="0" t="0" r="0" b="889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382905</wp:posOffset>
            </wp:positionH>
            <wp:positionV relativeFrom="margin">
              <wp:posOffset>210820</wp:posOffset>
            </wp:positionV>
            <wp:extent cx="1833245" cy="372110"/>
            <wp:effectExtent l="0" t="0" r="0" b="889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975" w:rsidRDefault="00CD0975" w:rsidP="00AC7E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D0975" w:rsidRDefault="00CD0975" w:rsidP="00AC7E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D0975" w:rsidRDefault="00CD0975" w:rsidP="00AC7E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</w:t>
      </w:r>
    </w:p>
    <w:p w:rsidR="00CD0975" w:rsidRPr="00CD0975" w:rsidRDefault="00CD0975" w:rsidP="006D273C">
      <w:pPr>
        <w:pStyle w:val="Nadpis1"/>
        <w:jc w:val="center"/>
        <w:rPr>
          <w:rFonts w:ascii="Arial Narrow" w:hAnsi="Arial Narrow"/>
          <w:sz w:val="28"/>
          <w:szCs w:val="28"/>
        </w:rPr>
      </w:pPr>
      <w:r w:rsidRPr="00CD0975">
        <w:rPr>
          <w:rFonts w:ascii="Arial Narrow" w:hAnsi="Arial Narrow"/>
          <w:sz w:val="28"/>
          <w:szCs w:val="28"/>
        </w:rPr>
        <w:t xml:space="preserve">On-line </w:t>
      </w:r>
      <w:proofErr w:type="spellStart"/>
      <w:r>
        <w:rPr>
          <w:rFonts w:ascii="Arial Narrow" w:hAnsi="Arial Narrow"/>
          <w:sz w:val="28"/>
          <w:szCs w:val="28"/>
        </w:rPr>
        <w:t>Linguistick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S</w:t>
      </w:r>
      <w:r w:rsidRPr="00CD0975">
        <w:rPr>
          <w:rFonts w:ascii="Arial Narrow" w:hAnsi="Arial Narrow"/>
          <w:sz w:val="28"/>
          <w:szCs w:val="28"/>
        </w:rPr>
        <w:t>upport</w:t>
      </w:r>
      <w:proofErr w:type="spellEnd"/>
      <w:r w:rsidRPr="00CD0975">
        <w:rPr>
          <w:rFonts w:ascii="Arial Narrow" w:hAnsi="Arial Narrow"/>
          <w:sz w:val="28"/>
          <w:szCs w:val="28"/>
        </w:rPr>
        <w:t xml:space="preserve"> </w:t>
      </w:r>
      <w:r w:rsidR="006D273C">
        <w:rPr>
          <w:rFonts w:ascii="Arial Narrow" w:hAnsi="Arial Narrow"/>
          <w:sz w:val="28"/>
          <w:szCs w:val="28"/>
        </w:rPr>
        <w:t>(on-line jazyková podpora)</w:t>
      </w:r>
    </w:p>
    <w:p w:rsidR="00CD0975" w:rsidRDefault="00CD0975" w:rsidP="00AC7E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936F39" w:rsidRPr="00CD0975" w:rsidRDefault="00AC7E43" w:rsidP="00AC7E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1E5555">
        <w:rPr>
          <w:rFonts w:ascii="Arial Narrow" w:eastAsia="Times New Roman" w:hAnsi="Arial Narrow" w:cs="Times New Roman"/>
          <w:sz w:val="24"/>
          <w:szCs w:val="24"/>
          <w:lang w:eastAsia="sk-SK"/>
        </w:rPr>
        <w:t>V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>šetci účastníci  študentskej mobility</w:t>
      </w:r>
      <w:r w:rsidRPr="001E5555">
        <w:rPr>
          <w:rFonts w:ascii="Arial Narrow" w:eastAsia="Times New Roman" w:hAnsi="Arial Narrow" w:cs="Times New Roman"/>
          <w:sz w:val="24"/>
          <w:szCs w:val="24"/>
          <w:lang w:eastAsia="sk-SK"/>
        </w:rPr>
        <w:t>/štúdium/stáž)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 rámci ERASMUS+, sú povinní pred odchodom a po príchode z mobility absolvovať on-line jazykový kurz(OLS). Nástroj jazykovej podpory tzv. </w:t>
      </w:r>
      <w:r w:rsidRPr="00AC7E43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OLS – On-line </w:t>
      </w:r>
      <w:proofErr w:type="spellStart"/>
      <w:r w:rsidRPr="00AC7E43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Linguistic</w:t>
      </w:r>
      <w:proofErr w:type="spellEnd"/>
      <w:r w:rsidRPr="00AC7E43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AC7E43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Support</w:t>
      </w:r>
      <w:proofErr w:type="spellEnd"/>
      <w:r w:rsidR="006D273C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,</w:t>
      </w:r>
      <w:r w:rsidR="00CD097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ktorý je 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>v súčasnosti pripravený pre 6 jazykov: anglický, nemecký, francúzsky, španielsky, taliansky a holandsk</w:t>
      </w:r>
      <w:r w:rsidR="006D273C">
        <w:rPr>
          <w:rFonts w:ascii="Arial Narrow" w:eastAsia="Times New Roman" w:hAnsi="Arial Narrow" w:cs="Times New Roman"/>
          <w:sz w:val="24"/>
          <w:szCs w:val="24"/>
          <w:lang w:eastAsia="sk-SK"/>
        </w:rPr>
        <w:t>ý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 Jeho používanie je povinné pre všetkých študentov, ktorí vycestujú po </w:t>
      </w:r>
      <w:r w:rsidR="006D273C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prvom januári 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>2015 v letnom semestri akademického roka 2014/15 a budú študovať/praxovať v týchto jazykoch. Študenti, ktorí budú študovať v uvedených 6 jazykoch, si musia povinne otestovať svoje jazykové zručnosti pred začiatkom študijného pobytu/stáže a na konci študijného pobytu/stáže.</w:t>
      </w:r>
      <w:r w:rsidRPr="00AC7E43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>Študentom, ktorí dosiahnu v testoch slabší výsledok,</w:t>
      </w:r>
      <w:r w:rsidRPr="00CD097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TU   pridelí licenciu na absolvovanie jazykového kurzu. </w:t>
      </w:r>
    </w:p>
    <w:p w:rsidR="00AC7E43" w:rsidRPr="001E5555" w:rsidRDefault="00AC7E43" w:rsidP="00936F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1E555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Pred mobilitou:</w:t>
      </w:r>
    </w:p>
    <w:p w:rsidR="001E5555" w:rsidRPr="001E5555" w:rsidRDefault="00AC7E43" w:rsidP="001E555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1E5555">
        <w:rPr>
          <w:rFonts w:ascii="Arial Narrow" w:hAnsi="Arial Narrow" w:cs="Times New Roman"/>
          <w:sz w:val="24"/>
          <w:szCs w:val="24"/>
        </w:rPr>
        <w:t xml:space="preserve">Nominovaným študentom príde výzva na ich e-mailovú adresu spolu s linkou na aplikáciu a prihlasovacími údajmi. Študent sa prihlási, doplní svoj profil (meno, krajina pobytu, termín a pod.), a môže postúpiť na </w:t>
      </w:r>
      <w:r w:rsidRPr="00CD0975">
        <w:rPr>
          <w:rFonts w:ascii="Arial Narrow" w:hAnsi="Arial Narrow" w:cs="Times New Roman"/>
          <w:b/>
          <w:sz w:val="24"/>
          <w:szCs w:val="24"/>
        </w:rPr>
        <w:t>vyplnenie testu</w:t>
      </w:r>
      <w:r w:rsidRPr="001E555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.</w:t>
      </w:r>
      <w:r w:rsidRPr="00AC7E43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Výsledok testovania príde študentovi a kontaktnej osobe na vysokej škole. O výsledku testovania nie je informovaná prijímajúca inštitúcia. </w:t>
      </w:r>
    </w:p>
    <w:p w:rsidR="001E5555" w:rsidRPr="00CD0975" w:rsidRDefault="001E5555" w:rsidP="00742A8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742A84">
        <w:rPr>
          <w:rFonts w:ascii="Arial Narrow" w:hAnsi="Arial Narrow"/>
          <w:b/>
          <w:sz w:val="24"/>
          <w:szCs w:val="24"/>
        </w:rPr>
        <w:t>Študenti, ktorí dosiahli horší výsledok</w:t>
      </w:r>
      <w:r w:rsidRPr="001E5555">
        <w:rPr>
          <w:rFonts w:ascii="Arial Narrow" w:hAnsi="Arial Narrow"/>
          <w:sz w:val="24"/>
          <w:szCs w:val="24"/>
        </w:rPr>
        <w:t xml:space="preserve"> – úroveň jazykových kompetencií potrebnú na účasť na mobilite, a</w:t>
      </w:r>
      <w:r w:rsidR="006D273C">
        <w:rPr>
          <w:rFonts w:ascii="Arial Narrow" w:hAnsi="Arial Narrow"/>
          <w:sz w:val="24"/>
          <w:szCs w:val="24"/>
        </w:rPr>
        <w:t> </w:t>
      </w:r>
      <w:r w:rsidR="00742A84" w:rsidRPr="00742A84">
        <w:rPr>
          <w:rFonts w:ascii="Arial Narrow" w:hAnsi="Arial Narrow"/>
          <w:b/>
          <w:sz w:val="24"/>
          <w:szCs w:val="24"/>
        </w:rPr>
        <w:t>nominovaní</w:t>
      </w:r>
      <w:r w:rsidR="006D273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D273C">
        <w:rPr>
          <w:rFonts w:ascii="Arial Narrow" w:hAnsi="Arial Narrow"/>
          <w:b/>
          <w:sz w:val="24"/>
          <w:szCs w:val="24"/>
        </w:rPr>
        <w:t>Erasmus</w:t>
      </w:r>
      <w:proofErr w:type="spellEnd"/>
      <w:r w:rsidR="006D273C">
        <w:rPr>
          <w:rFonts w:ascii="Arial Narrow" w:hAnsi="Arial Narrow"/>
          <w:b/>
          <w:sz w:val="24"/>
          <w:szCs w:val="24"/>
        </w:rPr>
        <w:t>+</w:t>
      </w:r>
      <w:r w:rsidR="00742A84" w:rsidRPr="00742A84">
        <w:rPr>
          <w:rFonts w:ascii="Arial Narrow" w:hAnsi="Arial Narrow"/>
          <w:b/>
          <w:sz w:val="24"/>
          <w:szCs w:val="24"/>
        </w:rPr>
        <w:t xml:space="preserve"> </w:t>
      </w:r>
      <w:r w:rsidRPr="00742A84">
        <w:rPr>
          <w:rFonts w:ascii="Arial Narrow" w:hAnsi="Arial Narrow"/>
          <w:b/>
          <w:sz w:val="24"/>
          <w:szCs w:val="24"/>
        </w:rPr>
        <w:t>š</w:t>
      </w:r>
      <w:r w:rsidRPr="001E5555">
        <w:rPr>
          <w:rFonts w:ascii="Arial Narrow" w:hAnsi="Arial Narrow"/>
          <w:b/>
          <w:sz w:val="24"/>
          <w:szCs w:val="24"/>
        </w:rPr>
        <w:t>tudenti, ktorí majú záujem</w:t>
      </w:r>
      <w:r w:rsidRPr="001E5555">
        <w:rPr>
          <w:rFonts w:ascii="Arial Narrow" w:hAnsi="Arial Narrow"/>
          <w:sz w:val="24"/>
          <w:szCs w:val="24"/>
        </w:rPr>
        <w:t xml:space="preserve">, môžu absolvovať </w:t>
      </w:r>
      <w:r w:rsidRPr="00742A84">
        <w:rPr>
          <w:rFonts w:ascii="Arial Narrow" w:hAnsi="Arial Narrow"/>
          <w:b/>
          <w:color w:val="FF0000"/>
          <w:sz w:val="24"/>
          <w:szCs w:val="24"/>
        </w:rPr>
        <w:t>on-line jazykový kurz</w:t>
      </w:r>
      <w:r w:rsidRPr="00742A84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E5555">
        <w:rPr>
          <w:rFonts w:ascii="Arial Narrow" w:hAnsi="Arial Narrow"/>
          <w:sz w:val="24"/>
          <w:szCs w:val="24"/>
        </w:rPr>
        <w:t xml:space="preserve">pomocou OLS. Účasť na jazykovom kurze študenta </w:t>
      </w:r>
      <w:r>
        <w:rPr>
          <w:rFonts w:ascii="Arial Narrow" w:hAnsi="Arial Narrow"/>
          <w:sz w:val="24"/>
          <w:szCs w:val="24"/>
        </w:rPr>
        <w:t>zabezpečuje univerzita. Š</w:t>
      </w:r>
      <w:r w:rsidRPr="001E5555">
        <w:rPr>
          <w:rFonts w:ascii="Arial Narrow" w:hAnsi="Arial Narrow"/>
          <w:sz w:val="24"/>
          <w:szCs w:val="24"/>
        </w:rPr>
        <w:t xml:space="preserve">tudentovi príde </w:t>
      </w:r>
      <w:r>
        <w:rPr>
          <w:rFonts w:ascii="Arial Narrow" w:hAnsi="Arial Narrow"/>
          <w:sz w:val="24"/>
          <w:szCs w:val="24"/>
        </w:rPr>
        <w:t xml:space="preserve"> následne </w:t>
      </w:r>
      <w:r w:rsidRPr="001E5555">
        <w:rPr>
          <w:rFonts w:ascii="Arial Narrow" w:hAnsi="Arial Narrow"/>
          <w:sz w:val="24"/>
          <w:szCs w:val="24"/>
        </w:rPr>
        <w:t xml:space="preserve">informácia, že mu bola pridelená </w:t>
      </w:r>
      <w:r w:rsidRPr="00CD0975">
        <w:rPr>
          <w:rFonts w:ascii="Arial Narrow" w:hAnsi="Arial Narrow"/>
          <w:b/>
          <w:sz w:val="24"/>
          <w:szCs w:val="24"/>
        </w:rPr>
        <w:t>licencia na jazykový kurz</w:t>
      </w:r>
    </w:p>
    <w:p w:rsidR="00936F39" w:rsidRPr="00936F39" w:rsidRDefault="00936F39" w:rsidP="00742A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1/ </w:t>
      </w:r>
      <w:r w:rsidRPr="00936F39">
        <w:rPr>
          <w:rFonts w:ascii="Arial Narrow" w:hAnsi="Arial Narrow"/>
          <w:b/>
          <w:sz w:val="24"/>
          <w:szCs w:val="24"/>
        </w:rPr>
        <w:t>Pridelenie licencie:</w:t>
      </w:r>
    </w:p>
    <w:p w:rsidR="00742A84" w:rsidRPr="00742A84" w:rsidRDefault="00742A84" w:rsidP="00742A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2A84">
        <w:rPr>
          <w:rFonts w:ascii="Arial Narrow" w:hAnsi="Arial Narrow"/>
          <w:sz w:val="24"/>
          <w:szCs w:val="24"/>
        </w:rPr>
        <w:t>Vysoká škola pridelí v OLS študentom licencie a určí termín, do ktorého musí študent licenciu použiť. Systém automaticky nastaví termín použitia licencie do 1 mesiaca po pridelení licencie</w:t>
      </w:r>
      <w:r>
        <w:rPr>
          <w:rFonts w:ascii="Arial Narrow" w:hAnsi="Arial Narrow"/>
          <w:sz w:val="24"/>
          <w:szCs w:val="24"/>
        </w:rPr>
        <w:t>.</w:t>
      </w:r>
      <w:r w:rsidRPr="00742A84">
        <w:rPr>
          <w:rFonts w:ascii="Arial Narrow" w:hAnsi="Arial Narrow"/>
          <w:sz w:val="24"/>
          <w:szCs w:val="24"/>
        </w:rPr>
        <w:t xml:space="preserve"> Po potvrdení sa študentovi automaticky zašle na jeho e-mail adresu pozvánka, aby urobil vstupný test.</w:t>
      </w:r>
    </w:p>
    <w:p w:rsidR="00742A84" w:rsidRPr="00742A84" w:rsidRDefault="00742A84" w:rsidP="004200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2A84">
        <w:rPr>
          <w:rFonts w:ascii="Arial Narrow" w:hAnsi="Arial Narrow"/>
          <w:sz w:val="24"/>
          <w:szCs w:val="24"/>
        </w:rPr>
        <w:t>OLS nástroj bude posielať od prvej výzvy študentovi každý týždeň pripomienku, až kým študent test nevyplní. Posledná pripomienka sa zašle 5 dní pred termínom na urobenie testu. Ak študent test do určeného termínu neabsolvuje (</w:t>
      </w:r>
      <w:r w:rsidRPr="00742A84">
        <w:rPr>
          <w:rFonts w:ascii="Arial Narrow" w:hAnsi="Arial Narrow"/>
          <w:b/>
          <w:sz w:val="24"/>
          <w:szCs w:val="24"/>
        </w:rPr>
        <w:t>nestlačí tlačidlo v OLS, ktorým sa do testu vstupuje</w:t>
      </w:r>
      <w:r w:rsidRPr="00742A84">
        <w:rPr>
          <w:rFonts w:ascii="Arial Narrow" w:hAnsi="Arial Narrow"/>
          <w:sz w:val="24"/>
          <w:szCs w:val="24"/>
        </w:rPr>
        <w:t>), príde mu automaticky správa o </w:t>
      </w:r>
      <w:proofErr w:type="spellStart"/>
      <w:r w:rsidRPr="00742A84">
        <w:rPr>
          <w:rFonts w:ascii="Arial Narrow" w:hAnsi="Arial Narrow"/>
          <w:sz w:val="24"/>
          <w:szCs w:val="24"/>
        </w:rPr>
        <w:t>deaktivácii</w:t>
      </w:r>
      <w:proofErr w:type="spellEnd"/>
      <w:r w:rsidRPr="00742A84">
        <w:rPr>
          <w:rFonts w:ascii="Arial Narrow" w:hAnsi="Arial Narrow"/>
          <w:sz w:val="24"/>
          <w:szCs w:val="24"/>
        </w:rPr>
        <w:t xml:space="preserve"> jeho účtu.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36F39" w:rsidRPr="00936F39" w:rsidRDefault="00936F39" w:rsidP="00936F39">
      <w:pPr>
        <w:spacing w:after="0" w:line="240" w:lineRule="auto"/>
        <w:ind w:hanging="142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</w:t>
      </w:r>
      <w:r w:rsidRPr="00936F39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2/ </w:t>
      </w:r>
      <w:r w:rsidRPr="00936F39">
        <w:rPr>
          <w:rFonts w:ascii="Arial Narrow" w:hAnsi="Arial Narrow"/>
          <w:b/>
          <w:sz w:val="24"/>
          <w:szCs w:val="24"/>
        </w:rPr>
        <w:t>Jazykové kurzy</w:t>
      </w:r>
    </w:p>
    <w:p w:rsidR="00936F39" w:rsidRPr="00936F39" w:rsidRDefault="00936F39" w:rsidP="00936F3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F39">
        <w:rPr>
          <w:rFonts w:ascii="Arial Narrow" w:hAnsi="Arial Narrow"/>
          <w:sz w:val="24"/>
          <w:szCs w:val="24"/>
        </w:rPr>
        <w:t xml:space="preserve">Ak študent absolvoval test v OLS pred nástupom na mobilitu, </w:t>
      </w:r>
      <w:r>
        <w:rPr>
          <w:rFonts w:ascii="Arial Narrow" w:hAnsi="Arial Narrow"/>
          <w:sz w:val="24"/>
          <w:szCs w:val="24"/>
        </w:rPr>
        <w:t xml:space="preserve">TU začne </w:t>
      </w:r>
      <w:r w:rsidRPr="00936F39">
        <w:rPr>
          <w:rFonts w:ascii="Arial Narrow" w:hAnsi="Arial Narrow"/>
          <w:sz w:val="24"/>
          <w:szCs w:val="24"/>
        </w:rPr>
        <w:t>prideľovať licencie na jazykové kurzy.</w:t>
      </w:r>
    </w:p>
    <w:p w:rsidR="00936F39" w:rsidRPr="00936F39" w:rsidRDefault="00936F39" w:rsidP="00936F3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F39">
        <w:rPr>
          <w:rFonts w:ascii="Arial Narrow" w:hAnsi="Arial Narrow"/>
          <w:sz w:val="24"/>
          <w:szCs w:val="24"/>
        </w:rPr>
        <w:t xml:space="preserve">Rovnako ako v bode 1 študent po pridelení licencie dostane výzvu s prístupom na jazykový kurz. Termín na použitie licencie je pre všetkých študentov stanovený na 1 mesiac od pridelenia licencie vysokou školou študentovi. </w:t>
      </w:r>
    </w:p>
    <w:p w:rsidR="00936F39" w:rsidRPr="00936F39" w:rsidRDefault="00936F39" w:rsidP="00936F3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F39">
        <w:rPr>
          <w:rFonts w:ascii="Arial Narrow" w:hAnsi="Arial Narrow"/>
          <w:sz w:val="24"/>
          <w:szCs w:val="24"/>
        </w:rPr>
        <w:t>OLS nástroj bude posielať od prvej výzvy študentovi každý týždeň pripomienku, až kým študent nezačne licenciu používať. Posledná pripomienka sa zašle 5 dní pred termínom vypršania licencie na jazykový kurz. Ak študent do určeného termínu nezačne realizovať jazykový kurz (nestlačí tlačidlo v OLS, ktorým sa do kurzu vstupuje), príde mu automaticky správa o </w:t>
      </w:r>
      <w:proofErr w:type="spellStart"/>
      <w:r w:rsidRPr="00936F39">
        <w:rPr>
          <w:rFonts w:ascii="Arial Narrow" w:hAnsi="Arial Narrow"/>
          <w:sz w:val="24"/>
          <w:szCs w:val="24"/>
        </w:rPr>
        <w:t>deaktivácii</w:t>
      </w:r>
      <w:proofErr w:type="spellEnd"/>
      <w:r w:rsidRPr="00936F39">
        <w:rPr>
          <w:rFonts w:ascii="Arial Narrow" w:hAnsi="Arial Narrow"/>
          <w:sz w:val="24"/>
          <w:szCs w:val="24"/>
        </w:rPr>
        <w:t xml:space="preserve"> jeho účtu. </w:t>
      </w:r>
    </w:p>
    <w:p w:rsidR="003C2EDC" w:rsidRPr="001E5555" w:rsidRDefault="003C2EDC" w:rsidP="003C2E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1E555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o</w:t>
      </w:r>
      <w:r w:rsidRPr="001E555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mobilit</w:t>
      </w:r>
      <w:r w:rsidR="00CD097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e</w:t>
      </w:r>
      <w:r w:rsidRPr="001E5555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:</w:t>
      </w:r>
    </w:p>
    <w:p w:rsidR="003C2EDC" w:rsidRPr="003C2EDC" w:rsidRDefault="003C2EDC" w:rsidP="003C2ED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2EDC">
        <w:rPr>
          <w:rFonts w:ascii="Arial Narrow" w:hAnsi="Arial Narrow"/>
          <w:sz w:val="24"/>
          <w:szCs w:val="24"/>
        </w:rPr>
        <w:t>Cieľom testovania po ukončení mobility je zistiť, či sa jazykové kompetencie študentov počas mobility zlepšili v porovnaní s testovaním pred začiatkom mobility.</w:t>
      </w:r>
    </w:p>
    <w:p w:rsidR="003C2EDC" w:rsidRPr="003C2EDC" w:rsidRDefault="003C2EDC" w:rsidP="003C2ED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2EDC">
        <w:rPr>
          <w:rFonts w:ascii="Arial Narrow" w:hAnsi="Arial Narrow"/>
          <w:b/>
          <w:sz w:val="24"/>
          <w:szCs w:val="24"/>
        </w:rPr>
        <w:t>Študentovi príde e-mailom pozvánka na absolvovanie záverečného testu 15. dňa v mesiaci, v ktorom mu končí mobilita. Licencia je platná 15 dní od zaslania pozvánky. 5 dní pred termínom na vyplnenie záverečného testu OLS študentovi pošle pripomienku. Ak študent v termíne test neabsolvuje, licencia prepadá</w:t>
      </w:r>
      <w:r w:rsidRPr="003C2ED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</w:t>
      </w:r>
    </w:p>
    <w:p w:rsidR="00AC7E43" w:rsidRPr="003C2EDC" w:rsidRDefault="00AC7E43" w:rsidP="003C2E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AC7E43" w:rsidRPr="003C2EDC" w:rsidSect="00CD0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B3" w:rsidRDefault="00A62CB3" w:rsidP="00CD0975">
      <w:pPr>
        <w:spacing w:after="0" w:line="240" w:lineRule="auto"/>
      </w:pPr>
      <w:r>
        <w:separator/>
      </w:r>
    </w:p>
  </w:endnote>
  <w:endnote w:type="continuationSeparator" w:id="0">
    <w:p w:rsidR="00A62CB3" w:rsidRDefault="00A62CB3" w:rsidP="00CD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75" w:rsidRDefault="00CD09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75" w:rsidRDefault="00CD097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75" w:rsidRDefault="00CD09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B3" w:rsidRDefault="00A62CB3" w:rsidP="00CD0975">
      <w:pPr>
        <w:spacing w:after="0" w:line="240" w:lineRule="auto"/>
      </w:pPr>
      <w:r>
        <w:separator/>
      </w:r>
    </w:p>
  </w:footnote>
  <w:footnote w:type="continuationSeparator" w:id="0">
    <w:p w:rsidR="00A62CB3" w:rsidRDefault="00A62CB3" w:rsidP="00CD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75" w:rsidRDefault="00CD09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75" w:rsidRDefault="00CD09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9D28FD" wp14:editId="123A6740">
          <wp:simplePos x="0" y="0"/>
          <wp:positionH relativeFrom="margin">
            <wp:posOffset>382905</wp:posOffset>
          </wp:positionH>
          <wp:positionV relativeFrom="margin">
            <wp:posOffset>210820</wp:posOffset>
          </wp:positionV>
          <wp:extent cx="1833245" cy="372110"/>
          <wp:effectExtent l="0" t="0" r="0" b="8890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597C71B" wp14:editId="0ABE543E">
          <wp:simplePos x="0" y="0"/>
          <wp:positionH relativeFrom="margin">
            <wp:posOffset>382905</wp:posOffset>
          </wp:positionH>
          <wp:positionV relativeFrom="margin">
            <wp:posOffset>210820</wp:posOffset>
          </wp:positionV>
          <wp:extent cx="1833245" cy="372110"/>
          <wp:effectExtent l="0" t="0" r="0" b="8890"/>
          <wp:wrapSquare wrapText="bothSides"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75" w:rsidRDefault="00CD09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BF9"/>
    <w:multiLevelType w:val="hybridMultilevel"/>
    <w:tmpl w:val="48B823EE"/>
    <w:lvl w:ilvl="0" w:tplc="CD8E6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857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EB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9D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0BE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C3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60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61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761AA"/>
    <w:multiLevelType w:val="hybridMultilevel"/>
    <w:tmpl w:val="15907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4C82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CF2DC5"/>
    <w:multiLevelType w:val="hybridMultilevel"/>
    <w:tmpl w:val="17C6580A"/>
    <w:lvl w:ilvl="0" w:tplc="D6040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8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21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421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8A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01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27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64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2E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44A7C"/>
    <w:multiLevelType w:val="hybridMultilevel"/>
    <w:tmpl w:val="8292983E"/>
    <w:lvl w:ilvl="0" w:tplc="04929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8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EF2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63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25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E3E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44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EDF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C2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73C07"/>
    <w:multiLevelType w:val="hybridMultilevel"/>
    <w:tmpl w:val="D76A8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B1B69"/>
    <w:multiLevelType w:val="hybridMultilevel"/>
    <w:tmpl w:val="6220D434"/>
    <w:lvl w:ilvl="0" w:tplc="8B1E6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33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8B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CD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6D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8DF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7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6D3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8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3"/>
    <w:rsid w:val="00090057"/>
    <w:rsid w:val="001C14AD"/>
    <w:rsid w:val="001E5555"/>
    <w:rsid w:val="002F3E1D"/>
    <w:rsid w:val="00371E43"/>
    <w:rsid w:val="003C2EDC"/>
    <w:rsid w:val="0042006A"/>
    <w:rsid w:val="00660370"/>
    <w:rsid w:val="006D273C"/>
    <w:rsid w:val="00742A84"/>
    <w:rsid w:val="00936F39"/>
    <w:rsid w:val="00A62CB3"/>
    <w:rsid w:val="00AC7E43"/>
    <w:rsid w:val="00C9597C"/>
    <w:rsid w:val="00CD0975"/>
    <w:rsid w:val="00E52A61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C7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C7E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AC7E43"/>
    <w:rPr>
      <w:rFonts w:ascii="Times New Roman" w:eastAsia="Times New Roman" w:hAnsi="Times New Roman" w:cs="Times New Roman"/>
      <w:szCs w:val="24"/>
    </w:rPr>
  </w:style>
  <w:style w:type="character" w:customStyle="1" w:styleId="Nadpis1Char">
    <w:name w:val="Nadpis 1 Char"/>
    <w:basedOn w:val="Predvolenpsmoodseku"/>
    <w:link w:val="Nadpis1"/>
    <w:rsid w:val="00AC7E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D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975"/>
  </w:style>
  <w:style w:type="paragraph" w:styleId="Pta">
    <w:name w:val="footer"/>
    <w:basedOn w:val="Normlny"/>
    <w:link w:val="PtaChar"/>
    <w:uiPriority w:val="99"/>
    <w:unhideWhenUsed/>
    <w:rsid w:val="00CD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C7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C7E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AC7E43"/>
    <w:rPr>
      <w:rFonts w:ascii="Times New Roman" w:eastAsia="Times New Roman" w:hAnsi="Times New Roman" w:cs="Times New Roman"/>
      <w:szCs w:val="24"/>
    </w:rPr>
  </w:style>
  <w:style w:type="character" w:customStyle="1" w:styleId="Nadpis1Char">
    <w:name w:val="Nadpis 1 Char"/>
    <w:basedOn w:val="Predvolenpsmoodseku"/>
    <w:link w:val="Nadpis1"/>
    <w:rsid w:val="00AC7E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D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975"/>
  </w:style>
  <w:style w:type="paragraph" w:styleId="Pta">
    <w:name w:val="footer"/>
    <w:basedOn w:val="Normlny"/>
    <w:link w:val="PtaChar"/>
    <w:uiPriority w:val="99"/>
    <w:unhideWhenUsed/>
    <w:rsid w:val="00CD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1101197</dc:creator>
  <cp:lastModifiedBy>1102015</cp:lastModifiedBy>
  <cp:revision>2</cp:revision>
  <dcterms:created xsi:type="dcterms:W3CDTF">2015-01-08T13:34:00Z</dcterms:created>
  <dcterms:modified xsi:type="dcterms:W3CDTF">2015-01-08T13:34:00Z</dcterms:modified>
</cp:coreProperties>
</file>